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ACE43" w14:textId="77777777" w:rsidR="005600B4" w:rsidRDefault="005600B4" w:rsidP="005600B4">
      <w:pPr>
        <w:overflowPunct w:val="0"/>
        <w:autoSpaceDE w:val="0"/>
        <w:autoSpaceDN w:val="0"/>
        <w:adjustRightInd w:val="0"/>
        <w:spacing w:after="0" w:line="240" w:lineRule="auto"/>
        <w:jc w:val="center"/>
        <w:textAlignment w:val="baseline"/>
        <w:rPr>
          <w:rFonts w:ascii="Liberation Serif" w:eastAsia="Times New Roman" w:hAnsi="Liberation Serif" w:cs="Times New Roman"/>
          <w:sz w:val="28"/>
          <w:szCs w:val="28"/>
          <w:lang w:eastAsia="ru-RU"/>
        </w:rPr>
      </w:pPr>
      <w:r w:rsidRPr="00027029">
        <w:rPr>
          <w:rFonts w:ascii="Liberation Serif" w:eastAsia="Times New Roman" w:hAnsi="Liberation Serif" w:cs="Times New Roman"/>
          <w:noProof/>
          <w:sz w:val="28"/>
          <w:szCs w:val="28"/>
          <w:lang w:eastAsia="ru-RU"/>
        </w:rPr>
        <w:drawing>
          <wp:inline distT="0" distB="0" distL="0" distR="0" wp14:anchorId="42E08DED" wp14:editId="3BB191D8">
            <wp:extent cx="443230" cy="568325"/>
            <wp:effectExtent l="1905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5" cstate="print"/>
                    <a:srcRect/>
                    <a:stretch>
                      <a:fillRect/>
                    </a:stretch>
                  </pic:blipFill>
                  <pic:spPr bwMode="auto">
                    <a:xfrm>
                      <a:off x="0" y="0"/>
                      <a:ext cx="443230" cy="568325"/>
                    </a:xfrm>
                    <a:prstGeom prst="rect">
                      <a:avLst/>
                    </a:prstGeom>
                    <a:noFill/>
                    <a:ln w="9525">
                      <a:noFill/>
                      <a:miter lim="800000"/>
                      <a:headEnd/>
                      <a:tailEnd/>
                    </a:ln>
                  </pic:spPr>
                </pic:pic>
              </a:graphicData>
            </a:graphic>
          </wp:inline>
        </w:drawing>
      </w:r>
    </w:p>
    <w:p w14:paraId="0687CEA3" w14:textId="77777777" w:rsidR="005600B4" w:rsidRPr="00027029" w:rsidRDefault="005600B4" w:rsidP="005600B4">
      <w:pPr>
        <w:overflowPunct w:val="0"/>
        <w:autoSpaceDE w:val="0"/>
        <w:autoSpaceDN w:val="0"/>
        <w:adjustRightInd w:val="0"/>
        <w:spacing w:after="0" w:line="240" w:lineRule="auto"/>
        <w:jc w:val="center"/>
        <w:textAlignment w:val="baseline"/>
        <w:rPr>
          <w:rFonts w:ascii="Liberation Serif" w:eastAsia="Times New Roman" w:hAnsi="Liberation Serif" w:cs="Times New Roman"/>
          <w:sz w:val="28"/>
          <w:szCs w:val="28"/>
          <w:lang w:eastAsia="ru-RU"/>
        </w:rPr>
      </w:pPr>
    </w:p>
    <w:p w14:paraId="230F0514" w14:textId="77777777" w:rsidR="005600B4" w:rsidRPr="00DE473B" w:rsidRDefault="005600B4" w:rsidP="005600B4">
      <w:pPr>
        <w:spacing w:after="0" w:line="240" w:lineRule="auto"/>
        <w:ind w:right="-2"/>
        <w:jc w:val="center"/>
        <w:rPr>
          <w:rFonts w:ascii="Liberation Serif" w:eastAsia="Times New Roman" w:hAnsi="Liberation Serif" w:cs="Times New Roman"/>
          <w:b/>
          <w:sz w:val="28"/>
          <w:szCs w:val="28"/>
          <w:lang w:eastAsia="ru-RU"/>
        </w:rPr>
      </w:pPr>
      <w:r>
        <w:rPr>
          <w:rFonts w:ascii="Liberation Serif" w:eastAsia="Times New Roman" w:hAnsi="Liberation Serif" w:cs="Times New Roman"/>
          <w:b/>
          <w:sz w:val="28"/>
          <w:szCs w:val="28"/>
          <w:lang w:eastAsia="ru-RU"/>
        </w:rPr>
        <w:t xml:space="preserve">ГЛАВА </w:t>
      </w:r>
      <w:r w:rsidRPr="00DE473B">
        <w:rPr>
          <w:rFonts w:ascii="Liberation Serif" w:eastAsia="Times New Roman" w:hAnsi="Liberation Serif" w:cs="Times New Roman"/>
          <w:b/>
          <w:sz w:val="28"/>
          <w:szCs w:val="28"/>
          <w:lang w:eastAsia="ru-RU"/>
        </w:rPr>
        <w:t>ГОРОДСКОГО ОКРУГА КРАСНОУФИМСК</w:t>
      </w:r>
    </w:p>
    <w:p w14:paraId="12429D25" w14:textId="77777777" w:rsidR="005600B4" w:rsidRDefault="005600B4" w:rsidP="005600B4">
      <w:pPr>
        <w:spacing w:after="0" w:line="240" w:lineRule="auto"/>
        <w:ind w:right="-2"/>
        <w:jc w:val="center"/>
        <w:rPr>
          <w:rFonts w:ascii="Liberation Serif" w:eastAsia="Times New Roman" w:hAnsi="Liberation Serif" w:cs="Times New Roman"/>
          <w:b/>
          <w:spacing w:val="50"/>
          <w:sz w:val="28"/>
          <w:szCs w:val="28"/>
          <w:lang w:eastAsia="ru-RU"/>
        </w:rPr>
      </w:pPr>
    </w:p>
    <w:p w14:paraId="209355DB" w14:textId="77777777" w:rsidR="005600B4" w:rsidRDefault="005600B4" w:rsidP="005600B4">
      <w:pPr>
        <w:spacing w:after="0" w:line="240" w:lineRule="auto"/>
        <w:ind w:right="-2"/>
        <w:jc w:val="center"/>
        <w:rPr>
          <w:rFonts w:ascii="Liberation Serif" w:eastAsia="Times New Roman" w:hAnsi="Liberation Serif" w:cs="Times New Roman"/>
          <w:b/>
          <w:spacing w:val="50"/>
          <w:sz w:val="28"/>
          <w:szCs w:val="28"/>
          <w:lang w:eastAsia="ru-RU"/>
        </w:rPr>
      </w:pPr>
      <w:r w:rsidRPr="00DE473B">
        <w:rPr>
          <w:rFonts w:ascii="Liberation Serif" w:eastAsia="Times New Roman" w:hAnsi="Liberation Serif" w:cs="Times New Roman"/>
          <w:b/>
          <w:spacing w:val="50"/>
          <w:sz w:val="28"/>
          <w:szCs w:val="28"/>
          <w:lang w:eastAsia="ru-RU"/>
        </w:rPr>
        <w:t>ПОСТАНОВЛЕНИЕ</w:t>
      </w:r>
    </w:p>
    <w:p w14:paraId="4F517BFD" w14:textId="77777777" w:rsidR="005600B4" w:rsidRDefault="005600B4" w:rsidP="005600B4">
      <w:pPr>
        <w:spacing w:after="0" w:line="240" w:lineRule="auto"/>
        <w:ind w:right="-2"/>
        <w:jc w:val="center"/>
        <w:rPr>
          <w:rFonts w:ascii="Liberation Serif" w:eastAsia="Times New Roman" w:hAnsi="Liberation Serif" w:cs="Times New Roman"/>
          <w:b/>
          <w:spacing w:val="50"/>
          <w:sz w:val="28"/>
          <w:szCs w:val="28"/>
          <w:lang w:eastAsia="ru-RU"/>
        </w:rPr>
      </w:pPr>
    </w:p>
    <w:p w14:paraId="040E730E" w14:textId="282C6794" w:rsidR="005600B4" w:rsidRPr="00DD3F32" w:rsidRDefault="00DD3F32" w:rsidP="005600B4">
      <w:pPr>
        <w:overflowPunct w:val="0"/>
        <w:autoSpaceDE w:val="0"/>
        <w:autoSpaceDN w:val="0"/>
        <w:adjustRightInd w:val="0"/>
        <w:spacing w:before="120" w:after="0" w:line="240" w:lineRule="auto"/>
        <w:textAlignment w:val="baseline"/>
        <w:rPr>
          <w:rFonts w:ascii="Liberation Serif" w:eastAsia="Times New Roman" w:hAnsi="Liberation Serif" w:cs="Times New Roman"/>
          <w:spacing w:val="-20"/>
          <w:sz w:val="28"/>
          <w:szCs w:val="28"/>
          <w:lang w:eastAsia="ru-RU"/>
        </w:rPr>
      </w:pPr>
      <w:r>
        <w:rPr>
          <w:rFonts w:ascii="Liberation Serif" w:eastAsia="Times New Roman" w:hAnsi="Liberation Serif" w:cs="Times New Roman"/>
          <w:spacing w:val="-20"/>
          <w:sz w:val="28"/>
          <w:szCs w:val="28"/>
          <w:lang w:eastAsia="ru-RU"/>
        </w:rPr>
        <w:t>14.11.2025</w:t>
      </w:r>
      <w:r w:rsidR="005600B4" w:rsidRPr="00027029">
        <w:rPr>
          <w:rFonts w:ascii="Liberation Serif" w:eastAsia="Times New Roman" w:hAnsi="Liberation Serif" w:cs="Times New Roman"/>
          <w:spacing w:val="-20"/>
          <w:sz w:val="28"/>
          <w:szCs w:val="28"/>
          <w:lang w:eastAsia="ru-RU"/>
        </w:rPr>
        <w:t xml:space="preserve">г.                                                                                                                                      № </w:t>
      </w:r>
      <w:r>
        <w:rPr>
          <w:rFonts w:ascii="Liberation Serif" w:eastAsia="Times New Roman" w:hAnsi="Liberation Serif" w:cs="Times New Roman"/>
          <w:spacing w:val="-20"/>
          <w:sz w:val="28"/>
          <w:szCs w:val="28"/>
          <w:lang w:eastAsia="ru-RU"/>
        </w:rPr>
        <w:t>1077</w:t>
      </w:r>
    </w:p>
    <w:p w14:paraId="396080E8" w14:textId="77777777" w:rsidR="005600B4" w:rsidRPr="00027029" w:rsidRDefault="005600B4" w:rsidP="005600B4">
      <w:pPr>
        <w:autoSpaceDN w:val="0"/>
        <w:spacing w:after="60" w:line="240" w:lineRule="auto"/>
        <w:ind w:right="-23"/>
        <w:jc w:val="center"/>
        <w:textAlignment w:val="baseline"/>
        <w:rPr>
          <w:rFonts w:ascii="Liberation Serif" w:eastAsia="Times New Roman" w:hAnsi="Liberation Serif" w:cs="Times New Roman"/>
          <w:b/>
          <w:i/>
          <w:sz w:val="28"/>
          <w:szCs w:val="28"/>
          <w:lang w:eastAsia="ru-RU"/>
        </w:rPr>
      </w:pPr>
    </w:p>
    <w:p w14:paraId="463E0D30" w14:textId="77777777" w:rsidR="005600B4" w:rsidRDefault="005600B4" w:rsidP="005600B4">
      <w:pPr>
        <w:spacing w:after="0" w:line="240" w:lineRule="auto"/>
        <w:ind w:right="-2"/>
        <w:jc w:val="center"/>
        <w:rPr>
          <w:rFonts w:ascii="Liberation Serif" w:eastAsia="Times New Roman" w:hAnsi="Liberation Serif" w:cs="Times New Roman"/>
          <w:sz w:val="28"/>
          <w:szCs w:val="28"/>
          <w:lang w:eastAsia="ru-RU"/>
        </w:rPr>
      </w:pPr>
      <w:r w:rsidRPr="00DE473B">
        <w:rPr>
          <w:rFonts w:ascii="Liberation Serif" w:eastAsia="Times New Roman" w:hAnsi="Liberation Serif" w:cs="Times New Roman"/>
          <w:sz w:val="28"/>
          <w:szCs w:val="28"/>
          <w:lang w:eastAsia="ru-RU"/>
        </w:rPr>
        <w:t>город Красноуфимск</w:t>
      </w:r>
    </w:p>
    <w:p w14:paraId="558CBA29" w14:textId="77777777" w:rsidR="005600B4" w:rsidRDefault="005600B4" w:rsidP="005600B4">
      <w:pPr>
        <w:spacing w:after="0" w:line="240" w:lineRule="auto"/>
        <w:ind w:right="-2"/>
        <w:jc w:val="center"/>
        <w:rPr>
          <w:rFonts w:ascii="Liberation Serif" w:eastAsia="Times New Roman" w:hAnsi="Liberation Serif" w:cs="Times New Roman"/>
          <w:sz w:val="28"/>
          <w:szCs w:val="28"/>
          <w:lang w:eastAsia="ru-RU"/>
        </w:rPr>
      </w:pPr>
    </w:p>
    <w:p w14:paraId="42BF402C" w14:textId="22C97CD0" w:rsidR="001C41E1" w:rsidRDefault="005600B4" w:rsidP="005600B4">
      <w:pPr>
        <w:spacing w:after="0" w:line="240" w:lineRule="auto"/>
        <w:ind w:right="-2"/>
        <w:jc w:val="center"/>
        <w:rPr>
          <w:rFonts w:ascii="Liberation Serif" w:eastAsia="Times New Roman" w:hAnsi="Liberation Serif" w:cs="Times New Roman"/>
          <w:b/>
          <w:sz w:val="28"/>
          <w:szCs w:val="28"/>
          <w:lang w:eastAsia="ru-RU"/>
        </w:rPr>
      </w:pPr>
      <w:bookmarkStart w:id="0" w:name="_Hlk212815846"/>
      <w:bookmarkStart w:id="1" w:name="_Hlk107407760"/>
      <w:r>
        <w:rPr>
          <w:rFonts w:ascii="Liberation Serif" w:eastAsia="Times New Roman" w:hAnsi="Liberation Serif" w:cs="Times New Roman"/>
          <w:b/>
          <w:sz w:val="28"/>
          <w:szCs w:val="28"/>
          <w:lang w:eastAsia="ru-RU"/>
        </w:rPr>
        <w:t xml:space="preserve">О </w:t>
      </w:r>
      <w:r w:rsidR="00DE4D9B">
        <w:rPr>
          <w:rFonts w:ascii="Liberation Serif" w:eastAsia="Times New Roman" w:hAnsi="Liberation Serif" w:cs="Times New Roman"/>
          <w:b/>
          <w:sz w:val="28"/>
          <w:szCs w:val="28"/>
          <w:lang w:val="en-US" w:eastAsia="ru-RU"/>
        </w:rPr>
        <w:t>c</w:t>
      </w:r>
      <w:r w:rsidR="002804C9">
        <w:rPr>
          <w:rFonts w:ascii="Liberation Serif" w:eastAsia="Times New Roman" w:hAnsi="Liberation Serif" w:cs="Times New Roman"/>
          <w:b/>
          <w:sz w:val="28"/>
          <w:szCs w:val="28"/>
          <w:lang w:eastAsia="ru-RU"/>
        </w:rPr>
        <w:t>оздании</w:t>
      </w:r>
      <w:r w:rsidR="00ED1CDD">
        <w:rPr>
          <w:rFonts w:ascii="Liberation Serif" w:eastAsia="Times New Roman" w:hAnsi="Liberation Serif" w:cs="Times New Roman"/>
          <w:b/>
          <w:sz w:val="28"/>
          <w:szCs w:val="28"/>
          <w:lang w:eastAsia="ru-RU"/>
        </w:rPr>
        <w:t xml:space="preserve"> нового устанавливаемого муниципального маршрута </w:t>
      </w:r>
      <w:r w:rsidR="008307E6">
        <w:rPr>
          <w:rFonts w:ascii="Liberation Serif" w:eastAsia="Times New Roman" w:hAnsi="Liberation Serif" w:cs="Times New Roman"/>
          <w:b/>
          <w:sz w:val="28"/>
          <w:szCs w:val="28"/>
          <w:lang w:eastAsia="ru-RU"/>
        </w:rPr>
        <w:t xml:space="preserve">регулярных перевозок пассажиров автомобильным транспортом </w:t>
      </w:r>
      <w:r w:rsidR="00F92E72">
        <w:rPr>
          <w:rFonts w:ascii="Liberation Serif" w:eastAsia="Times New Roman" w:hAnsi="Liberation Serif" w:cs="Times New Roman"/>
          <w:b/>
          <w:sz w:val="28"/>
          <w:szCs w:val="28"/>
          <w:lang w:eastAsia="ru-RU"/>
        </w:rPr>
        <w:t xml:space="preserve">№ </w:t>
      </w:r>
      <w:r w:rsidR="008307E6" w:rsidRPr="008307E6">
        <w:rPr>
          <w:rFonts w:ascii="Liberation Serif" w:eastAsia="Times New Roman" w:hAnsi="Liberation Serif" w:cs="Times New Roman"/>
          <w:b/>
          <w:sz w:val="28"/>
          <w:szCs w:val="28"/>
          <w:lang w:eastAsia="ru-RU"/>
        </w:rPr>
        <w:t>1</w:t>
      </w:r>
      <w:r w:rsidR="00F92E72">
        <w:rPr>
          <w:rFonts w:ascii="Liberation Serif" w:eastAsia="Times New Roman" w:hAnsi="Liberation Serif" w:cs="Times New Roman"/>
          <w:b/>
          <w:sz w:val="28"/>
          <w:szCs w:val="28"/>
          <w:lang w:eastAsia="ru-RU"/>
        </w:rPr>
        <w:t xml:space="preserve">6 </w:t>
      </w:r>
      <w:r w:rsidR="00ED1CDD">
        <w:rPr>
          <w:rFonts w:ascii="Liberation Serif" w:eastAsia="Times New Roman" w:hAnsi="Liberation Serif" w:cs="Times New Roman"/>
          <w:b/>
          <w:sz w:val="28"/>
          <w:szCs w:val="28"/>
          <w:lang w:eastAsia="ru-RU"/>
        </w:rPr>
        <w:t>«</w:t>
      </w:r>
      <w:r w:rsidR="008307E6">
        <w:rPr>
          <w:rFonts w:ascii="Liberation Serif" w:eastAsia="Times New Roman" w:hAnsi="Liberation Serif" w:cs="Times New Roman"/>
          <w:b/>
          <w:sz w:val="28"/>
          <w:szCs w:val="28"/>
          <w:lang w:eastAsia="ru-RU"/>
        </w:rPr>
        <w:t>ЖД вокзал - Северный</w:t>
      </w:r>
      <w:r w:rsidR="00ED1CDD">
        <w:rPr>
          <w:rFonts w:ascii="Liberation Serif" w:eastAsia="Times New Roman" w:hAnsi="Liberation Serif" w:cs="Times New Roman"/>
          <w:b/>
          <w:sz w:val="28"/>
          <w:szCs w:val="28"/>
          <w:lang w:eastAsia="ru-RU"/>
        </w:rPr>
        <w:t>»</w:t>
      </w:r>
      <w:r w:rsidR="00F92E72">
        <w:rPr>
          <w:rFonts w:ascii="Liberation Serif" w:eastAsia="Times New Roman" w:hAnsi="Liberation Serif" w:cs="Times New Roman"/>
          <w:b/>
          <w:sz w:val="28"/>
          <w:szCs w:val="28"/>
          <w:lang w:eastAsia="ru-RU"/>
        </w:rPr>
        <w:t xml:space="preserve"> </w:t>
      </w:r>
      <w:r w:rsidR="00DE4D9B">
        <w:rPr>
          <w:rFonts w:ascii="Liberation Serif" w:eastAsia="Times New Roman" w:hAnsi="Liberation Serif" w:cs="Times New Roman"/>
          <w:b/>
          <w:sz w:val="28"/>
          <w:szCs w:val="28"/>
          <w:lang w:eastAsia="ru-RU"/>
        </w:rPr>
        <w:t xml:space="preserve">и внесении изменений </w:t>
      </w:r>
      <w:r w:rsidR="00ED1CDD">
        <w:rPr>
          <w:rFonts w:ascii="Liberation Serif" w:eastAsia="Times New Roman" w:hAnsi="Liberation Serif" w:cs="Times New Roman"/>
          <w:b/>
          <w:sz w:val="28"/>
          <w:szCs w:val="28"/>
          <w:lang w:eastAsia="ru-RU"/>
        </w:rPr>
        <w:t xml:space="preserve">в </w:t>
      </w:r>
      <w:r>
        <w:rPr>
          <w:rFonts w:ascii="Liberation Serif" w:eastAsia="Times New Roman" w:hAnsi="Liberation Serif" w:cs="Times New Roman"/>
          <w:b/>
          <w:sz w:val="28"/>
          <w:szCs w:val="28"/>
          <w:lang w:eastAsia="ru-RU"/>
        </w:rPr>
        <w:t xml:space="preserve"> </w:t>
      </w:r>
      <w:r w:rsidR="0096668A">
        <w:rPr>
          <w:rFonts w:ascii="Liberation Serif" w:eastAsia="Times New Roman" w:hAnsi="Liberation Serif" w:cs="Times New Roman"/>
          <w:b/>
          <w:sz w:val="28"/>
          <w:szCs w:val="28"/>
          <w:lang w:eastAsia="ru-RU"/>
        </w:rPr>
        <w:t>Приложение №1</w:t>
      </w:r>
      <w:r w:rsidR="00EE62D5">
        <w:rPr>
          <w:rFonts w:ascii="Liberation Serif" w:eastAsia="Times New Roman" w:hAnsi="Liberation Serif" w:cs="Times New Roman"/>
          <w:b/>
          <w:sz w:val="28"/>
          <w:szCs w:val="28"/>
          <w:lang w:eastAsia="ru-RU"/>
        </w:rPr>
        <w:t xml:space="preserve"> «Реестр внутримуниципальных (городских) автобусных маршрутов в городском </w:t>
      </w:r>
      <w:r w:rsidR="00F67090">
        <w:rPr>
          <w:rFonts w:ascii="Liberation Serif" w:eastAsia="Times New Roman" w:hAnsi="Liberation Serif" w:cs="Times New Roman"/>
          <w:b/>
          <w:sz w:val="28"/>
          <w:szCs w:val="28"/>
          <w:lang w:eastAsia="ru-RU"/>
        </w:rPr>
        <w:t>округе Красноуфимск»</w:t>
      </w:r>
      <w:r w:rsidR="0096668A">
        <w:rPr>
          <w:rFonts w:ascii="Liberation Serif" w:eastAsia="Times New Roman" w:hAnsi="Liberation Serif" w:cs="Times New Roman"/>
          <w:b/>
          <w:sz w:val="28"/>
          <w:szCs w:val="28"/>
          <w:lang w:eastAsia="ru-RU"/>
        </w:rPr>
        <w:t xml:space="preserve"> к постановлению Главы городского округа Красноуфимск № 25 от 21.01.2016 года</w:t>
      </w:r>
    </w:p>
    <w:p w14:paraId="12CE9AED" w14:textId="178E221C" w:rsidR="005600B4" w:rsidRPr="0096668A" w:rsidRDefault="0096668A" w:rsidP="005600B4">
      <w:pPr>
        <w:spacing w:after="0" w:line="240" w:lineRule="auto"/>
        <w:ind w:right="-2"/>
        <w:jc w:val="center"/>
        <w:rPr>
          <w:rFonts w:ascii="Liberation Serif" w:eastAsia="Times New Roman" w:hAnsi="Liberation Serif" w:cs="Times New Roman"/>
          <w:b/>
          <w:sz w:val="28"/>
          <w:szCs w:val="28"/>
          <w:lang w:eastAsia="ru-RU"/>
        </w:rPr>
      </w:pPr>
      <w:r>
        <w:rPr>
          <w:rFonts w:ascii="Liberation Serif" w:eastAsia="Times New Roman" w:hAnsi="Liberation Serif" w:cs="Times New Roman"/>
          <w:b/>
          <w:sz w:val="28"/>
          <w:szCs w:val="28"/>
          <w:lang w:eastAsia="ru-RU"/>
        </w:rPr>
        <w:t xml:space="preserve"> «Об утверждении реестра внутримуниципальных (городских) автобусных маршрутов в городском округе Красноуфимск»</w:t>
      </w:r>
      <w:bookmarkEnd w:id="0"/>
    </w:p>
    <w:bookmarkEnd w:id="1"/>
    <w:p w14:paraId="1B1A3C62" w14:textId="77777777" w:rsidR="005600B4" w:rsidRDefault="005600B4" w:rsidP="005600B4">
      <w:pPr>
        <w:overflowPunct w:val="0"/>
        <w:autoSpaceDE w:val="0"/>
        <w:autoSpaceDN w:val="0"/>
        <w:adjustRightInd w:val="0"/>
        <w:spacing w:after="0" w:line="240" w:lineRule="auto"/>
        <w:ind w:firstLine="709"/>
        <w:jc w:val="both"/>
        <w:textAlignment w:val="baseline"/>
        <w:rPr>
          <w:rFonts w:ascii="Liberation Serif" w:eastAsia="Times New Roman" w:hAnsi="Liberation Serif" w:cs="Times New Roman"/>
          <w:sz w:val="28"/>
          <w:szCs w:val="28"/>
          <w:lang w:eastAsia="ru-RU"/>
        </w:rPr>
      </w:pPr>
    </w:p>
    <w:p w14:paraId="4B06608A" w14:textId="4BFFD24E" w:rsidR="008A1738" w:rsidRDefault="005E0EF4" w:rsidP="007A51F3">
      <w:pPr>
        <w:overflowPunct w:val="0"/>
        <w:autoSpaceDE w:val="0"/>
        <w:autoSpaceDN w:val="0"/>
        <w:adjustRightInd w:val="0"/>
        <w:spacing w:after="0" w:line="240" w:lineRule="auto"/>
        <w:ind w:firstLine="709"/>
        <w:jc w:val="both"/>
        <w:textAlignment w:val="baseline"/>
        <w:rPr>
          <w:rFonts w:ascii="Liberation Serif" w:eastAsia="Times New Roman" w:hAnsi="Liberation Serif" w:cs="Times New Roman"/>
          <w:sz w:val="28"/>
          <w:szCs w:val="28"/>
          <w:lang w:eastAsia="ru-RU"/>
        </w:rPr>
      </w:pPr>
      <w:r w:rsidRPr="005E0EF4">
        <w:rPr>
          <w:rFonts w:ascii="Liberation Serif" w:eastAsia="Times New Roman" w:hAnsi="Liberation Serif" w:cs="Times New Roman"/>
          <w:sz w:val="28"/>
          <w:szCs w:val="28"/>
          <w:lang w:eastAsia="ru-RU"/>
        </w:rPr>
        <w:t>В соответствии с</w:t>
      </w:r>
      <w:r w:rsidR="008D37D0">
        <w:rPr>
          <w:rFonts w:ascii="Liberation Serif" w:eastAsia="Times New Roman" w:hAnsi="Liberation Serif" w:cs="Times New Roman"/>
          <w:sz w:val="28"/>
          <w:szCs w:val="28"/>
          <w:lang w:eastAsia="ru-RU"/>
        </w:rPr>
        <w:t xml:space="preserve">о статьей 16 </w:t>
      </w:r>
      <w:r w:rsidRPr="005E0EF4">
        <w:rPr>
          <w:rFonts w:ascii="Liberation Serif" w:eastAsia="Times New Roman" w:hAnsi="Liberation Serif" w:cs="Times New Roman"/>
          <w:sz w:val="28"/>
          <w:szCs w:val="28"/>
          <w:lang w:eastAsia="ru-RU"/>
        </w:rPr>
        <w:t xml:space="preserve"> Федеральн</w:t>
      </w:r>
      <w:r w:rsidR="008D37D0">
        <w:rPr>
          <w:rFonts w:ascii="Liberation Serif" w:eastAsia="Times New Roman" w:hAnsi="Liberation Serif" w:cs="Times New Roman"/>
          <w:sz w:val="28"/>
          <w:szCs w:val="28"/>
          <w:lang w:eastAsia="ru-RU"/>
        </w:rPr>
        <w:t>ого</w:t>
      </w:r>
      <w:r w:rsidRPr="005E0EF4">
        <w:rPr>
          <w:rFonts w:ascii="Liberation Serif" w:eastAsia="Times New Roman" w:hAnsi="Liberation Serif" w:cs="Times New Roman"/>
          <w:sz w:val="28"/>
          <w:szCs w:val="28"/>
          <w:lang w:eastAsia="ru-RU"/>
        </w:rPr>
        <w:t xml:space="preserve"> закон</w:t>
      </w:r>
      <w:r w:rsidR="008D37D0">
        <w:rPr>
          <w:rFonts w:ascii="Liberation Serif" w:eastAsia="Times New Roman" w:hAnsi="Liberation Serif" w:cs="Times New Roman"/>
          <w:sz w:val="28"/>
          <w:szCs w:val="28"/>
          <w:lang w:eastAsia="ru-RU"/>
        </w:rPr>
        <w:t>а</w:t>
      </w:r>
      <w:r w:rsidRPr="005E0EF4">
        <w:rPr>
          <w:rFonts w:ascii="Liberation Serif" w:eastAsia="Times New Roman" w:hAnsi="Liberation Serif" w:cs="Times New Roman"/>
          <w:sz w:val="28"/>
          <w:szCs w:val="28"/>
          <w:lang w:eastAsia="ru-RU"/>
        </w:rPr>
        <w:t xml:space="preserve"> от 06.10.2003 N 131-ФЗ "Об общих принципах организации местного самоуправления в Российской Федерации», </w:t>
      </w:r>
      <w:r w:rsidR="008D37D0">
        <w:rPr>
          <w:rFonts w:ascii="Liberation Serif" w:hAnsi="Liberation Serif"/>
          <w:bCs/>
          <w:sz w:val="28"/>
          <w:szCs w:val="28"/>
        </w:rPr>
        <w:t xml:space="preserve">положениями Федерального закона от 20.03.2025 г. № 33-ФЗ «Об общих принципах организации местного самоуправления в единой системе публичной власти», </w:t>
      </w:r>
      <w:r w:rsidRPr="005E0EF4">
        <w:rPr>
          <w:rFonts w:ascii="Liberation Serif" w:eastAsia="Times New Roman" w:hAnsi="Liberation Serif" w:cs="Times New Roman"/>
          <w:sz w:val="28"/>
          <w:szCs w:val="28"/>
          <w:lang w:eastAsia="ru-RU"/>
        </w:rPr>
        <w:t>Федеральн</w:t>
      </w:r>
      <w:r w:rsidR="008D37D0">
        <w:rPr>
          <w:rFonts w:ascii="Liberation Serif" w:eastAsia="Times New Roman" w:hAnsi="Liberation Serif" w:cs="Times New Roman"/>
          <w:sz w:val="28"/>
          <w:szCs w:val="28"/>
          <w:lang w:eastAsia="ru-RU"/>
        </w:rPr>
        <w:t>ого</w:t>
      </w:r>
      <w:r w:rsidRPr="005E0EF4">
        <w:rPr>
          <w:rFonts w:ascii="Liberation Serif" w:eastAsia="Times New Roman" w:hAnsi="Liberation Serif" w:cs="Times New Roman"/>
          <w:sz w:val="28"/>
          <w:szCs w:val="28"/>
          <w:lang w:eastAsia="ru-RU"/>
        </w:rPr>
        <w:t xml:space="preserve"> закон</w:t>
      </w:r>
      <w:r w:rsidR="008D37D0">
        <w:rPr>
          <w:rFonts w:ascii="Liberation Serif" w:eastAsia="Times New Roman" w:hAnsi="Liberation Serif" w:cs="Times New Roman"/>
          <w:sz w:val="28"/>
          <w:szCs w:val="28"/>
          <w:lang w:eastAsia="ru-RU"/>
        </w:rPr>
        <w:t>а</w:t>
      </w:r>
      <w:r w:rsidRPr="005E0EF4">
        <w:rPr>
          <w:rFonts w:ascii="Liberation Serif" w:eastAsia="Times New Roman" w:hAnsi="Liberation Serif" w:cs="Times New Roman"/>
          <w:sz w:val="28"/>
          <w:szCs w:val="28"/>
          <w:lang w:eastAsia="ru-RU"/>
        </w:rPr>
        <w:t xml:space="preserve"> от 13.07.2015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«Положением об организации регулярных перевозок пассажиров автомобильным транспортом на территории городского округа Красноуфимск», утвержденного решением Думы городского округа Красноуфимск №70/5 от 25.02.2021г., Постановлением Главы городского округа Красноуфимск от 05.07.2022г. № 627 «Об утверждении Положения и состав рабочей комиссии по рассмотрению вопросов организации пассажирских перевозок и принятии решений по установлению, изменению, отмене муниципальных маршрутов регулярных перевозок пассажиров и багажа на территории городского округа Красноуфимск»,</w:t>
      </w:r>
      <w:r w:rsidR="00A60639">
        <w:rPr>
          <w:rFonts w:ascii="Liberation Serif" w:eastAsia="Times New Roman" w:hAnsi="Liberation Serif" w:cs="Times New Roman"/>
          <w:sz w:val="28"/>
          <w:szCs w:val="28"/>
          <w:lang w:eastAsia="ru-RU"/>
        </w:rPr>
        <w:t xml:space="preserve"> в связи с принятием решения об установлении муниципального маршрута регулярных перевозок пассажиров и багажа </w:t>
      </w:r>
      <w:r w:rsidR="008307E6">
        <w:rPr>
          <w:rFonts w:ascii="Liberation Serif" w:eastAsia="Times New Roman" w:hAnsi="Liberation Serif" w:cs="Times New Roman"/>
          <w:sz w:val="28"/>
          <w:szCs w:val="28"/>
          <w:lang w:eastAsia="ru-RU"/>
        </w:rPr>
        <w:t xml:space="preserve">автомобильным транспортом </w:t>
      </w:r>
      <w:r w:rsidR="00A60639">
        <w:rPr>
          <w:rFonts w:ascii="Liberation Serif" w:eastAsia="Times New Roman" w:hAnsi="Liberation Serif" w:cs="Times New Roman"/>
          <w:sz w:val="28"/>
          <w:szCs w:val="28"/>
          <w:lang w:eastAsia="ru-RU"/>
        </w:rPr>
        <w:t xml:space="preserve">№ </w:t>
      </w:r>
      <w:r w:rsidR="008307E6">
        <w:rPr>
          <w:rFonts w:ascii="Liberation Serif" w:eastAsia="Times New Roman" w:hAnsi="Liberation Serif" w:cs="Times New Roman"/>
          <w:sz w:val="28"/>
          <w:szCs w:val="28"/>
          <w:lang w:eastAsia="ru-RU"/>
        </w:rPr>
        <w:t>1</w:t>
      </w:r>
      <w:r w:rsidR="00F92E72">
        <w:rPr>
          <w:rFonts w:ascii="Liberation Serif" w:eastAsia="Times New Roman" w:hAnsi="Liberation Serif" w:cs="Times New Roman"/>
          <w:sz w:val="28"/>
          <w:szCs w:val="28"/>
          <w:lang w:eastAsia="ru-RU"/>
        </w:rPr>
        <w:t>6</w:t>
      </w:r>
      <w:r w:rsidR="00A60639">
        <w:rPr>
          <w:rFonts w:ascii="Liberation Serif" w:eastAsia="Times New Roman" w:hAnsi="Liberation Serif" w:cs="Times New Roman"/>
          <w:sz w:val="28"/>
          <w:szCs w:val="28"/>
          <w:lang w:eastAsia="ru-RU"/>
        </w:rPr>
        <w:t xml:space="preserve"> «</w:t>
      </w:r>
      <w:r w:rsidR="008307E6">
        <w:rPr>
          <w:rFonts w:ascii="Liberation Serif" w:eastAsia="Times New Roman" w:hAnsi="Liberation Serif" w:cs="Times New Roman"/>
          <w:sz w:val="28"/>
          <w:szCs w:val="28"/>
          <w:lang w:eastAsia="ru-RU"/>
        </w:rPr>
        <w:t>ЖД вокзал - Северный</w:t>
      </w:r>
      <w:r w:rsidR="00A60639">
        <w:rPr>
          <w:rFonts w:ascii="Liberation Serif" w:eastAsia="Times New Roman" w:hAnsi="Liberation Serif" w:cs="Times New Roman"/>
          <w:sz w:val="28"/>
          <w:szCs w:val="28"/>
          <w:lang w:eastAsia="ru-RU"/>
        </w:rPr>
        <w:t xml:space="preserve">» на заседании рабочей комиссии по рассмотрению вопросов организации пассажирских перевозок и принятии решений по установлению, изменению, отмене муниципальных маршрутов регулярных перевозок пассажиров и багажа на территории городского округа </w:t>
      </w:r>
      <w:r w:rsidR="00A60639">
        <w:rPr>
          <w:rFonts w:ascii="Liberation Serif" w:eastAsia="Times New Roman" w:hAnsi="Liberation Serif" w:cs="Times New Roman"/>
          <w:sz w:val="28"/>
          <w:szCs w:val="28"/>
          <w:lang w:eastAsia="ru-RU"/>
        </w:rPr>
        <w:lastRenderedPageBreak/>
        <w:t xml:space="preserve">Красноуфимск (Протокол № </w:t>
      </w:r>
      <w:r w:rsidR="008307E6">
        <w:rPr>
          <w:rFonts w:ascii="Liberation Serif" w:eastAsia="Times New Roman" w:hAnsi="Liberation Serif" w:cs="Times New Roman"/>
          <w:sz w:val="28"/>
          <w:szCs w:val="28"/>
          <w:lang w:eastAsia="ru-RU"/>
        </w:rPr>
        <w:t>5</w:t>
      </w:r>
      <w:r w:rsidR="00A60639">
        <w:rPr>
          <w:rFonts w:ascii="Liberation Serif" w:eastAsia="Times New Roman" w:hAnsi="Liberation Serif" w:cs="Times New Roman"/>
          <w:sz w:val="28"/>
          <w:szCs w:val="28"/>
          <w:lang w:eastAsia="ru-RU"/>
        </w:rPr>
        <w:t xml:space="preserve"> от </w:t>
      </w:r>
      <w:r w:rsidR="008307E6">
        <w:rPr>
          <w:rFonts w:ascii="Liberation Serif" w:eastAsia="Times New Roman" w:hAnsi="Liberation Serif" w:cs="Times New Roman"/>
          <w:sz w:val="28"/>
          <w:szCs w:val="28"/>
          <w:lang w:eastAsia="ru-RU"/>
        </w:rPr>
        <w:t>16</w:t>
      </w:r>
      <w:r w:rsidR="00A60639">
        <w:rPr>
          <w:rFonts w:ascii="Liberation Serif" w:eastAsia="Times New Roman" w:hAnsi="Liberation Serif" w:cs="Times New Roman"/>
          <w:sz w:val="28"/>
          <w:szCs w:val="28"/>
          <w:lang w:eastAsia="ru-RU"/>
        </w:rPr>
        <w:t>.</w:t>
      </w:r>
      <w:r w:rsidR="008307E6">
        <w:rPr>
          <w:rFonts w:ascii="Liberation Serif" w:eastAsia="Times New Roman" w:hAnsi="Liberation Serif" w:cs="Times New Roman"/>
          <w:sz w:val="28"/>
          <w:szCs w:val="28"/>
          <w:lang w:eastAsia="ru-RU"/>
        </w:rPr>
        <w:t>10</w:t>
      </w:r>
      <w:r w:rsidR="00A60639">
        <w:rPr>
          <w:rFonts w:ascii="Liberation Serif" w:eastAsia="Times New Roman" w:hAnsi="Liberation Serif" w:cs="Times New Roman"/>
          <w:sz w:val="28"/>
          <w:szCs w:val="28"/>
          <w:lang w:eastAsia="ru-RU"/>
        </w:rPr>
        <w:t>.202</w:t>
      </w:r>
      <w:r w:rsidR="008307E6">
        <w:rPr>
          <w:rFonts w:ascii="Liberation Serif" w:eastAsia="Times New Roman" w:hAnsi="Liberation Serif" w:cs="Times New Roman"/>
          <w:sz w:val="28"/>
          <w:szCs w:val="28"/>
          <w:lang w:eastAsia="ru-RU"/>
        </w:rPr>
        <w:t>5</w:t>
      </w:r>
      <w:r w:rsidR="00A60639">
        <w:rPr>
          <w:rFonts w:ascii="Liberation Serif" w:eastAsia="Times New Roman" w:hAnsi="Liberation Serif" w:cs="Times New Roman"/>
          <w:sz w:val="28"/>
          <w:szCs w:val="28"/>
          <w:lang w:eastAsia="ru-RU"/>
        </w:rPr>
        <w:t xml:space="preserve"> г.)</w:t>
      </w:r>
      <w:r w:rsidRPr="005E0EF4">
        <w:rPr>
          <w:rFonts w:ascii="Liberation Serif" w:eastAsia="Times New Roman" w:hAnsi="Liberation Serif" w:cs="Times New Roman"/>
          <w:sz w:val="28"/>
          <w:szCs w:val="28"/>
          <w:lang w:eastAsia="ru-RU"/>
        </w:rPr>
        <w:t xml:space="preserve"> </w:t>
      </w:r>
      <w:r w:rsidR="00F92E72">
        <w:rPr>
          <w:rFonts w:ascii="Liberation Serif" w:eastAsia="Times New Roman" w:hAnsi="Liberation Serif" w:cs="Times New Roman"/>
          <w:sz w:val="28"/>
          <w:szCs w:val="28"/>
          <w:lang w:eastAsia="ru-RU"/>
        </w:rPr>
        <w:t>р</w:t>
      </w:r>
      <w:r w:rsidRPr="005E0EF4">
        <w:rPr>
          <w:rFonts w:ascii="Liberation Serif" w:eastAsia="Times New Roman" w:hAnsi="Liberation Serif" w:cs="Times New Roman"/>
          <w:sz w:val="28"/>
          <w:szCs w:val="28"/>
          <w:lang w:eastAsia="ru-RU"/>
        </w:rPr>
        <w:t>уководствуясь статьей 28, 48 Устава городского округа Красноуфимск</w:t>
      </w:r>
    </w:p>
    <w:p w14:paraId="36CD5B3A" w14:textId="77777777" w:rsidR="005707E7" w:rsidRDefault="005707E7" w:rsidP="005707E7">
      <w:pPr>
        <w:overflowPunct w:val="0"/>
        <w:autoSpaceDE w:val="0"/>
        <w:autoSpaceDN w:val="0"/>
        <w:adjustRightInd w:val="0"/>
        <w:spacing w:after="0" w:line="240" w:lineRule="auto"/>
        <w:ind w:firstLine="709"/>
        <w:jc w:val="both"/>
        <w:textAlignment w:val="baseline"/>
        <w:rPr>
          <w:rFonts w:ascii="Liberation Serif" w:eastAsia="Times New Roman" w:hAnsi="Liberation Serif" w:cs="Times New Roman"/>
          <w:b/>
          <w:sz w:val="28"/>
          <w:szCs w:val="28"/>
          <w:lang w:eastAsia="ru-RU"/>
        </w:rPr>
      </w:pPr>
    </w:p>
    <w:p w14:paraId="6AC0672E" w14:textId="4AD24D25" w:rsidR="005707E7" w:rsidRDefault="005707E7" w:rsidP="005707E7">
      <w:pPr>
        <w:overflowPunct w:val="0"/>
        <w:autoSpaceDE w:val="0"/>
        <w:autoSpaceDN w:val="0"/>
        <w:adjustRightInd w:val="0"/>
        <w:spacing w:after="0" w:line="240" w:lineRule="auto"/>
        <w:ind w:firstLine="709"/>
        <w:jc w:val="both"/>
        <w:textAlignment w:val="baseline"/>
        <w:rPr>
          <w:rFonts w:ascii="Liberation Serif" w:eastAsia="Times New Roman" w:hAnsi="Liberation Serif" w:cs="Times New Roman"/>
          <w:b/>
          <w:sz w:val="28"/>
          <w:szCs w:val="28"/>
          <w:lang w:eastAsia="ru-RU"/>
        </w:rPr>
      </w:pPr>
      <w:r w:rsidRPr="005707E7">
        <w:rPr>
          <w:rFonts w:ascii="Liberation Serif" w:eastAsia="Times New Roman" w:hAnsi="Liberation Serif" w:cs="Times New Roman"/>
          <w:b/>
          <w:sz w:val="28"/>
          <w:szCs w:val="28"/>
          <w:lang w:eastAsia="ru-RU"/>
        </w:rPr>
        <w:t>ПОСТАНОВЛЯЮ:</w:t>
      </w:r>
    </w:p>
    <w:p w14:paraId="00E6530C" w14:textId="77777777" w:rsidR="00195B37" w:rsidRDefault="00195B37" w:rsidP="005707E7">
      <w:pPr>
        <w:overflowPunct w:val="0"/>
        <w:autoSpaceDE w:val="0"/>
        <w:autoSpaceDN w:val="0"/>
        <w:adjustRightInd w:val="0"/>
        <w:spacing w:after="0" w:line="240" w:lineRule="auto"/>
        <w:ind w:firstLine="709"/>
        <w:jc w:val="both"/>
        <w:textAlignment w:val="baseline"/>
        <w:rPr>
          <w:rFonts w:ascii="Liberation Serif" w:eastAsia="Times New Roman" w:hAnsi="Liberation Serif" w:cs="Times New Roman"/>
          <w:b/>
          <w:sz w:val="28"/>
          <w:szCs w:val="28"/>
          <w:lang w:eastAsia="ru-RU"/>
        </w:rPr>
      </w:pPr>
    </w:p>
    <w:p w14:paraId="1901D6A4" w14:textId="37004EB1" w:rsidR="00DE4D9B" w:rsidRDefault="00195B37" w:rsidP="005E0EF4">
      <w:pPr>
        <w:overflowPunct w:val="0"/>
        <w:autoSpaceDE w:val="0"/>
        <w:autoSpaceDN w:val="0"/>
        <w:adjustRightInd w:val="0"/>
        <w:spacing w:after="0" w:line="240" w:lineRule="auto"/>
        <w:ind w:firstLine="709"/>
        <w:jc w:val="both"/>
        <w:textAlignment w:val="baseline"/>
        <w:rPr>
          <w:rFonts w:ascii="Liberation Serif" w:eastAsia="Times New Roman" w:hAnsi="Liberation Serif" w:cs="Times New Roman"/>
          <w:bCs/>
          <w:sz w:val="28"/>
          <w:szCs w:val="28"/>
          <w:lang w:eastAsia="ru-RU"/>
        </w:rPr>
      </w:pPr>
      <w:r>
        <w:rPr>
          <w:rFonts w:ascii="Liberation Serif" w:eastAsia="Times New Roman" w:hAnsi="Liberation Serif" w:cs="Times New Roman"/>
          <w:bCs/>
          <w:sz w:val="28"/>
          <w:szCs w:val="28"/>
          <w:lang w:eastAsia="ru-RU"/>
        </w:rPr>
        <w:t>1</w:t>
      </w:r>
      <w:r w:rsidR="00C849A4">
        <w:rPr>
          <w:rFonts w:ascii="Liberation Serif" w:eastAsia="Times New Roman" w:hAnsi="Liberation Serif" w:cs="Times New Roman"/>
          <w:bCs/>
          <w:sz w:val="28"/>
          <w:szCs w:val="28"/>
          <w:lang w:eastAsia="ru-RU"/>
        </w:rPr>
        <w:t xml:space="preserve">. </w:t>
      </w:r>
      <w:r w:rsidR="00DE4D9B">
        <w:rPr>
          <w:rFonts w:ascii="Liberation Serif" w:eastAsia="Times New Roman" w:hAnsi="Liberation Serif" w:cs="Times New Roman"/>
          <w:bCs/>
          <w:sz w:val="28"/>
          <w:szCs w:val="28"/>
          <w:lang w:eastAsia="ru-RU"/>
        </w:rPr>
        <w:t>Создать</w:t>
      </w:r>
      <w:r w:rsidR="00ED1CDD">
        <w:rPr>
          <w:rFonts w:ascii="Liberation Serif" w:eastAsia="Times New Roman" w:hAnsi="Liberation Serif" w:cs="Times New Roman"/>
          <w:bCs/>
          <w:sz w:val="28"/>
          <w:szCs w:val="28"/>
          <w:lang w:eastAsia="ru-RU"/>
        </w:rPr>
        <w:t xml:space="preserve"> новый устанавливаемый муниципальный маршрут </w:t>
      </w:r>
      <w:r w:rsidR="008307E6">
        <w:rPr>
          <w:rFonts w:ascii="Liberation Serif" w:eastAsia="Times New Roman" w:hAnsi="Liberation Serif" w:cs="Times New Roman"/>
          <w:bCs/>
          <w:sz w:val="28"/>
          <w:szCs w:val="28"/>
          <w:lang w:eastAsia="ru-RU"/>
        </w:rPr>
        <w:t xml:space="preserve">регулярных перевозок пассажиров и багажа автомобильным транспортом </w:t>
      </w:r>
      <w:r w:rsidR="00F92E72">
        <w:rPr>
          <w:rFonts w:ascii="Liberation Serif" w:eastAsia="Times New Roman" w:hAnsi="Liberation Serif" w:cs="Times New Roman"/>
          <w:bCs/>
          <w:sz w:val="28"/>
          <w:szCs w:val="28"/>
          <w:lang w:eastAsia="ru-RU"/>
        </w:rPr>
        <w:t xml:space="preserve">№ </w:t>
      </w:r>
      <w:r w:rsidR="008307E6">
        <w:rPr>
          <w:rFonts w:ascii="Liberation Serif" w:eastAsia="Times New Roman" w:hAnsi="Liberation Serif" w:cs="Times New Roman"/>
          <w:bCs/>
          <w:sz w:val="28"/>
          <w:szCs w:val="28"/>
          <w:lang w:eastAsia="ru-RU"/>
        </w:rPr>
        <w:t>1</w:t>
      </w:r>
      <w:r w:rsidR="00F92E72">
        <w:rPr>
          <w:rFonts w:ascii="Liberation Serif" w:eastAsia="Times New Roman" w:hAnsi="Liberation Serif" w:cs="Times New Roman"/>
          <w:bCs/>
          <w:sz w:val="28"/>
          <w:szCs w:val="28"/>
          <w:lang w:eastAsia="ru-RU"/>
        </w:rPr>
        <w:t xml:space="preserve">6 </w:t>
      </w:r>
      <w:r w:rsidR="00ED1CDD">
        <w:rPr>
          <w:rFonts w:ascii="Liberation Serif" w:eastAsia="Times New Roman" w:hAnsi="Liberation Serif" w:cs="Times New Roman"/>
          <w:bCs/>
          <w:sz w:val="28"/>
          <w:szCs w:val="28"/>
          <w:lang w:eastAsia="ru-RU"/>
        </w:rPr>
        <w:t>«</w:t>
      </w:r>
      <w:r w:rsidR="008307E6">
        <w:rPr>
          <w:rFonts w:ascii="Liberation Serif" w:eastAsia="Times New Roman" w:hAnsi="Liberation Serif" w:cs="Times New Roman"/>
          <w:bCs/>
          <w:sz w:val="28"/>
          <w:szCs w:val="28"/>
          <w:lang w:eastAsia="ru-RU"/>
        </w:rPr>
        <w:t>ЖД вокзал - Северный</w:t>
      </w:r>
      <w:r w:rsidR="00ED1CDD">
        <w:rPr>
          <w:rFonts w:ascii="Liberation Serif" w:eastAsia="Times New Roman" w:hAnsi="Liberation Serif" w:cs="Times New Roman"/>
          <w:bCs/>
          <w:sz w:val="28"/>
          <w:szCs w:val="28"/>
          <w:lang w:eastAsia="ru-RU"/>
        </w:rPr>
        <w:t>»</w:t>
      </w:r>
      <w:r w:rsidR="00DE4D9B">
        <w:rPr>
          <w:rFonts w:ascii="Liberation Serif" w:eastAsia="Times New Roman" w:hAnsi="Liberation Serif" w:cs="Times New Roman"/>
          <w:bCs/>
          <w:sz w:val="28"/>
          <w:szCs w:val="28"/>
          <w:lang w:eastAsia="ru-RU"/>
        </w:rPr>
        <w:t>.</w:t>
      </w:r>
    </w:p>
    <w:p w14:paraId="261E1B30" w14:textId="7CD5BA46" w:rsidR="00A60639" w:rsidRDefault="00DE4D9B" w:rsidP="005E0EF4">
      <w:pPr>
        <w:overflowPunct w:val="0"/>
        <w:autoSpaceDE w:val="0"/>
        <w:autoSpaceDN w:val="0"/>
        <w:adjustRightInd w:val="0"/>
        <w:spacing w:after="0" w:line="240" w:lineRule="auto"/>
        <w:ind w:firstLine="709"/>
        <w:jc w:val="both"/>
        <w:textAlignment w:val="baseline"/>
        <w:rPr>
          <w:rFonts w:ascii="Liberation Serif" w:eastAsia="Times New Roman" w:hAnsi="Liberation Serif" w:cs="Times New Roman"/>
          <w:bCs/>
          <w:sz w:val="28"/>
          <w:szCs w:val="28"/>
          <w:lang w:eastAsia="ru-RU"/>
        </w:rPr>
      </w:pPr>
      <w:r>
        <w:rPr>
          <w:rFonts w:ascii="Liberation Serif" w:eastAsia="Times New Roman" w:hAnsi="Liberation Serif" w:cs="Times New Roman"/>
          <w:bCs/>
          <w:sz w:val="28"/>
          <w:szCs w:val="28"/>
          <w:lang w:eastAsia="ru-RU"/>
        </w:rPr>
        <w:t>2. Внести изменения</w:t>
      </w:r>
      <w:r w:rsidR="00ED1CDD">
        <w:rPr>
          <w:rFonts w:ascii="Liberation Serif" w:eastAsia="Times New Roman" w:hAnsi="Liberation Serif" w:cs="Times New Roman"/>
          <w:bCs/>
          <w:sz w:val="28"/>
          <w:szCs w:val="28"/>
          <w:lang w:eastAsia="ru-RU"/>
        </w:rPr>
        <w:t xml:space="preserve"> </w:t>
      </w:r>
      <w:r w:rsidR="00A60639">
        <w:rPr>
          <w:rFonts w:ascii="Liberation Serif" w:eastAsia="Times New Roman" w:hAnsi="Liberation Serif" w:cs="Times New Roman"/>
          <w:bCs/>
          <w:sz w:val="28"/>
          <w:szCs w:val="28"/>
          <w:lang w:eastAsia="ru-RU"/>
        </w:rPr>
        <w:t xml:space="preserve">в </w:t>
      </w:r>
      <w:r>
        <w:rPr>
          <w:rFonts w:ascii="Liberation Serif" w:eastAsia="Times New Roman" w:hAnsi="Liberation Serif" w:cs="Times New Roman"/>
          <w:bCs/>
          <w:sz w:val="28"/>
          <w:szCs w:val="28"/>
          <w:lang w:eastAsia="ru-RU"/>
        </w:rPr>
        <w:t xml:space="preserve">Приложение № 1 </w:t>
      </w:r>
      <w:r w:rsidR="00A60639">
        <w:rPr>
          <w:rFonts w:ascii="Liberation Serif" w:eastAsia="Times New Roman" w:hAnsi="Liberation Serif" w:cs="Times New Roman"/>
          <w:bCs/>
          <w:sz w:val="28"/>
          <w:szCs w:val="28"/>
          <w:lang w:eastAsia="ru-RU"/>
        </w:rPr>
        <w:t xml:space="preserve">«Реестр внутримуниципальных (городских) автобусных маршрутов в городском округе Красноуфимск» к постановлению Главы городского округа Красноуфимск № 25 от 21.01.2016 г. «Об утверждении реестра внутримуниципальных (городских) автобусных маршрутов в городском округе Красноуфимск»: </w:t>
      </w:r>
    </w:p>
    <w:p w14:paraId="110614CE" w14:textId="7ED7F95D" w:rsidR="008307E6" w:rsidRDefault="00A60639" w:rsidP="005E0EF4">
      <w:pPr>
        <w:overflowPunct w:val="0"/>
        <w:autoSpaceDE w:val="0"/>
        <w:autoSpaceDN w:val="0"/>
        <w:adjustRightInd w:val="0"/>
        <w:spacing w:after="0" w:line="240" w:lineRule="auto"/>
        <w:ind w:firstLine="709"/>
        <w:jc w:val="both"/>
        <w:textAlignment w:val="baseline"/>
        <w:rPr>
          <w:rFonts w:ascii="Liberation Serif" w:eastAsia="Times New Roman" w:hAnsi="Liberation Serif" w:cs="Times New Roman"/>
          <w:bCs/>
          <w:sz w:val="28"/>
          <w:szCs w:val="28"/>
          <w:lang w:eastAsia="ru-RU"/>
        </w:rPr>
      </w:pPr>
      <w:r>
        <w:rPr>
          <w:rFonts w:ascii="Liberation Serif" w:eastAsia="Times New Roman" w:hAnsi="Liberation Serif" w:cs="Times New Roman"/>
          <w:bCs/>
          <w:sz w:val="28"/>
          <w:szCs w:val="28"/>
          <w:lang w:eastAsia="ru-RU"/>
        </w:rPr>
        <w:t xml:space="preserve">- В строке № </w:t>
      </w:r>
      <w:r w:rsidR="008307E6">
        <w:rPr>
          <w:rFonts w:ascii="Liberation Serif" w:eastAsia="Times New Roman" w:hAnsi="Liberation Serif" w:cs="Times New Roman"/>
          <w:bCs/>
          <w:sz w:val="28"/>
          <w:szCs w:val="28"/>
          <w:lang w:eastAsia="ru-RU"/>
        </w:rPr>
        <w:t>9</w:t>
      </w:r>
      <w:r>
        <w:rPr>
          <w:rFonts w:ascii="Liberation Serif" w:eastAsia="Times New Roman" w:hAnsi="Liberation Serif" w:cs="Times New Roman"/>
          <w:bCs/>
          <w:sz w:val="28"/>
          <w:szCs w:val="28"/>
          <w:lang w:eastAsia="ru-RU"/>
        </w:rPr>
        <w:t xml:space="preserve"> указать параметры муниципального маршрута регулярных перевозок пассажиров и багажа</w:t>
      </w:r>
      <w:r w:rsidR="008307E6">
        <w:rPr>
          <w:rFonts w:ascii="Liberation Serif" w:eastAsia="Times New Roman" w:hAnsi="Liberation Serif" w:cs="Times New Roman"/>
          <w:bCs/>
          <w:sz w:val="28"/>
          <w:szCs w:val="28"/>
          <w:lang w:eastAsia="ru-RU"/>
        </w:rPr>
        <w:t xml:space="preserve"> автомобильным транспортом</w:t>
      </w:r>
      <w:r>
        <w:rPr>
          <w:rFonts w:ascii="Liberation Serif" w:eastAsia="Times New Roman" w:hAnsi="Liberation Serif" w:cs="Times New Roman"/>
          <w:bCs/>
          <w:sz w:val="28"/>
          <w:szCs w:val="28"/>
          <w:lang w:eastAsia="ru-RU"/>
        </w:rPr>
        <w:t xml:space="preserve"> № </w:t>
      </w:r>
      <w:r w:rsidR="008307E6">
        <w:rPr>
          <w:rFonts w:ascii="Liberation Serif" w:eastAsia="Times New Roman" w:hAnsi="Liberation Serif" w:cs="Times New Roman"/>
          <w:bCs/>
          <w:sz w:val="28"/>
          <w:szCs w:val="28"/>
          <w:lang w:eastAsia="ru-RU"/>
        </w:rPr>
        <w:t>1</w:t>
      </w:r>
      <w:r w:rsidR="00F92E72">
        <w:rPr>
          <w:rFonts w:ascii="Liberation Serif" w:eastAsia="Times New Roman" w:hAnsi="Liberation Serif" w:cs="Times New Roman"/>
          <w:bCs/>
          <w:sz w:val="28"/>
          <w:szCs w:val="28"/>
          <w:lang w:eastAsia="ru-RU"/>
        </w:rPr>
        <w:t>6</w:t>
      </w:r>
      <w:r>
        <w:rPr>
          <w:rFonts w:ascii="Liberation Serif" w:eastAsia="Times New Roman" w:hAnsi="Liberation Serif" w:cs="Times New Roman"/>
          <w:bCs/>
          <w:sz w:val="28"/>
          <w:szCs w:val="28"/>
          <w:lang w:eastAsia="ru-RU"/>
        </w:rPr>
        <w:t xml:space="preserve"> «</w:t>
      </w:r>
      <w:r w:rsidR="008307E6">
        <w:rPr>
          <w:rFonts w:ascii="Liberation Serif" w:eastAsia="Times New Roman" w:hAnsi="Liberation Serif" w:cs="Times New Roman"/>
          <w:bCs/>
          <w:sz w:val="28"/>
          <w:szCs w:val="28"/>
          <w:lang w:eastAsia="ru-RU"/>
        </w:rPr>
        <w:t>ЖД вокзал - Северный</w:t>
      </w:r>
      <w:r>
        <w:rPr>
          <w:rFonts w:ascii="Liberation Serif" w:eastAsia="Times New Roman" w:hAnsi="Liberation Serif" w:cs="Times New Roman"/>
          <w:bCs/>
          <w:sz w:val="28"/>
          <w:szCs w:val="28"/>
          <w:lang w:eastAsia="ru-RU"/>
        </w:rPr>
        <w:t>»</w:t>
      </w:r>
      <w:r w:rsidR="000C2C96">
        <w:rPr>
          <w:rFonts w:ascii="Liberation Serif" w:eastAsia="Times New Roman" w:hAnsi="Liberation Serif" w:cs="Times New Roman"/>
          <w:bCs/>
          <w:sz w:val="28"/>
          <w:szCs w:val="28"/>
          <w:lang w:eastAsia="ru-RU"/>
        </w:rPr>
        <w:t xml:space="preserve">, в соответствии с п.8 протокола от 16.10.2025 № 5 </w:t>
      </w:r>
      <w:r w:rsidR="000C2C96">
        <w:rPr>
          <w:rFonts w:ascii="Liberation Serif" w:eastAsia="Times New Roman" w:hAnsi="Liberation Serif" w:cs="Times New Roman"/>
          <w:sz w:val="28"/>
          <w:szCs w:val="28"/>
          <w:lang w:eastAsia="ru-RU"/>
        </w:rPr>
        <w:t>рабочей комиссии по рассмотрению вопросов организации пассажирских перевозок и принятии решений по установлению, изменению, отмене муниципальных маршрутов регулярных перевозок пассажиров и багажа на территории городского округа Красноуфимск</w:t>
      </w:r>
      <w:r w:rsidR="008307E6">
        <w:rPr>
          <w:rFonts w:ascii="Liberation Serif" w:eastAsia="Times New Roman" w:hAnsi="Liberation Serif" w:cs="Times New Roman"/>
          <w:bCs/>
          <w:sz w:val="28"/>
          <w:szCs w:val="28"/>
          <w:lang w:eastAsia="ru-RU"/>
        </w:rPr>
        <w:t>;</w:t>
      </w:r>
    </w:p>
    <w:p w14:paraId="0A5F7538" w14:textId="7BE340CB" w:rsidR="008D37D0" w:rsidRDefault="008307E6" w:rsidP="005E0EF4">
      <w:pPr>
        <w:overflowPunct w:val="0"/>
        <w:autoSpaceDE w:val="0"/>
        <w:autoSpaceDN w:val="0"/>
        <w:adjustRightInd w:val="0"/>
        <w:spacing w:after="0" w:line="240" w:lineRule="auto"/>
        <w:ind w:firstLine="709"/>
        <w:jc w:val="both"/>
        <w:textAlignment w:val="baseline"/>
        <w:rPr>
          <w:rFonts w:ascii="Liberation Serif" w:eastAsia="Times New Roman" w:hAnsi="Liberation Serif" w:cs="Times New Roman"/>
          <w:bCs/>
          <w:sz w:val="28"/>
          <w:szCs w:val="28"/>
          <w:lang w:eastAsia="ru-RU"/>
        </w:rPr>
      </w:pPr>
      <w:r>
        <w:rPr>
          <w:rFonts w:ascii="Liberation Serif" w:eastAsia="Times New Roman" w:hAnsi="Liberation Serif" w:cs="Times New Roman"/>
          <w:bCs/>
          <w:sz w:val="28"/>
          <w:szCs w:val="28"/>
          <w:lang w:eastAsia="ru-RU"/>
        </w:rPr>
        <w:t>-  В строке № 11 в столбце «</w:t>
      </w:r>
      <w:r w:rsidR="008D37D0">
        <w:rPr>
          <w:rFonts w:ascii="Liberation Serif" w:eastAsia="Times New Roman" w:hAnsi="Liberation Serif" w:cs="Times New Roman"/>
          <w:bCs/>
          <w:sz w:val="28"/>
          <w:szCs w:val="28"/>
          <w:lang w:eastAsia="ru-RU"/>
        </w:rPr>
        <w:t>Н</w:t>
      </w:r>
      <w:r>
        <w:rPr>
          <w:rFonts w:ascii="Liberation Serif" w:eastAsia="Times New Roman" w:hAnsi="Liberation Serif" w:cs="Times New Roman"/>
          <w:bCs/>
          <w:sz w:val="28"/>
          <w:szCs w:val="28"/>
          <w:lang w:eastAsia="ru-RU"/>
        </w:rPr>
        <w:t>аименования промежуточных остановочных пунктов» слова «</w:t>
      </w:r>
      <w:r w:rsidR="008D37D0">
        <w:rPr>
          <w:rFonts w:ascii="Liberation Serif" w:eastAsia="Times New Roman" w:hAnsi="Liberation Serif" w:cs="Times New Roman"/>
          <w:bCs/>
          <w:sz w:val="28"/>
          <w:szCs w:val="28"/>
          <w:lang w:eastAsia="ru-RU"/>
        </w:rPr>
        <w:t>ул. Волжская, К.сад №2, Атамановская гора, ул. Жукова, Д.сад, ул. Мирная, Молокозавод, ДРСУ, Школа № 9, ул. Лагерная, ул. Трескова, Педколледж, ул. Куйбышева, Рынок, 39 Меридиан, Сбербанк, ул. Саргинская, Склад топлива, Техучилище, Нефтебаза, Коллективный сад № 3» заменить на слова «ул. Волжская, К.сад №2, Атамановская гора, ул. Жукова, Д.сад, ул. Мирная, Молокозавод, ДРСУ, Школа № 9, ул. Лагерная, ул. Трескова, Педколледж, ул. Куйбышева, Рынок, Детская школа искусств, Школа № 7, Сбербанк, ул. Саргинская, Склад топлива, Техучилище, Нефтебаза, Коллективный сад № 3» ;</w:t>
      </w:r>
    </w:p>
    <w:p w14:paraId="3D96B654" w14:textId="794AC9CA" w:rsidR="00D047DF" w:rsidRDefault="000C2C96" w:rsidP="005E0EF4">
      <w:pPr>
        <w:overflowPunct w:val="0"/>
        <w:autoSpaceDE w:val="0"/>
        <w:autoSpaceDN w:val="0"/>
        <w:adjustRightInd w:val="0"/>
        <w:spacing w:after="0" w:line="240" w:lineRule="auto"/>
        <w:ind w:firstLine="709"/>
        <w:jc w:val="both"/>
        <w:textAlignment w:val="baseline"/>
        <w:rPr>
          <w:rFonts w:ascii="Liberation Serif" w:eastAsia="Times New Roman" w:hAnsi="Liberation Serif" w:cs="Times New Roman"/>
          <w:bCs/>
          <w:sz w:val="28"/>
          <w:szCs w:val="28"/>
          <w:lang w:eastAsia="ru-RU"/>
        </w:rPr>
      </w:pPr>
      <w:r>
        <w:rPr>
          <w:rFonts w:ascii="Liberation Serif" w:eastAsia="Times New Roman" w:hAnsi="Liberation Serif" w:cs="Times New Roman"/>
          <w:bCs/>
          <w:sz w:val="28"/>
          <w:szCs w:val="28"/>
          <w:lang w:eastAsia="ru-RU"/>
        </w:rPr>
        <w:t xml:space="preserve">- </w:t>
      </w:r>
      <w:r w:rsidR="008D37D0">
        <w:rPr>
          <w:rFonts w:ascii="Liberation Serif" w:eastAsia="Times New Roman" w:hAnsi="Liberation Serif" w:cs="Times New Roman"/>
          <w:bCs/>
          <w:sz w:val="28"/>
          <w:szCs w:val="28"/>
          <w:lang w:eastAsia="ru-RU"/>
        </w:rPr>
        <w:t>В строке № 11 в столбце «Наименования улиц, автомобильных дорог, по которым осуществляется движение транспортных средств между остановочными пунктами» слова «ул. Волжская, ул. Северная, ул. Механизаторов, ул. Ачитская, ул. Трактовая, ул. Трескова, ул. Ленина, ул. Советская, ул. Мизерова, ул. Озерная, ул. Саргинская, ул. Пугачева, ул. 2-я Деповская, ул. Угольная, ул. Сухобского, ул. Вокзальная, ул. Вагонная, ул. Спутников» заменить на слова «Наименования улиц, автомобильных дорог, по которым осуществляется движение транспортных средств между остановочными пунктами» слова «ул. Волжская, ул. Северная, ул. Механизаторов, ул. Ачитская, ул. Трактовая, ул. Трескова, ул. Ленина, ул. Советская, ул. Мизерова, ул. Манчажская, ул. Свободы, ул. Озерная, ул. Саргинская, ул. Пугачева, ул. 2-я Деповская, ул. Угольная, ул. Сухобского, ул. Вокзальная, ул. Вагонная, ул. Спутников»</w:t>
      </w:r>
      <w:r>
        <w:rPr>
          <w:rFonts w:ascii="Liberation Serif" w:eastAsia="Times New Roman" w:hAnsi="Liberation Serif" w:cs="Times New Roman"/>
          <w:bCs/>
          <w:sz w:val="28"/>
          <w:szCs w:val="28"/>
          <w:lang w:eastAsia="ru-RU"/>
        </w:rPr>
        <w:t>;</w:t>
      </w:r>
    </w:p>
    <w:p w14:paraId="4EE5B1DC" w14:textId="62C1C685" w:rsidR="000C2C96" w:rsidRDefault="000C2C96" w:rsidP="005E0EF4">
      <w:pPr>
        <w:overflowPunct w:val="0"/>
        <w:autoSpaceDE w:val="0"/>
        <w:autoSpaceDN w:val="0"/>
        <w:adjustRightInd w:val="0"/>
        <w:spacing w:after="0" w:line="240" w:lineRule="auto"/>
        <w:ind w:firstLine="709"/>
        <w:jc w:val="both"/>
        <w:textAlignment w:val="baseline"/>
        <w:rPr>
          <w:rFonts w:ascii="Liberation Serif" w:eastAsia="Times New Roman" w:hAnsi="Liberation Serif" w:cs="Times New Roman"/>
          <w:bCs/>
          <w:sz w:val="28"/>
          <w:szCs w:val="28"/>
          <w:lang w:eastAsia="ru-RU"/>
        </w:rPr>
      </w:pPr>
      <w:r>
        <w:rPr>
          <w:rFonts w:ascii="Liberation Serif" w:eastAsia="Times New Roman" w:hAnsi="Liberation Serif" w:cs="Times New Roman"/>
          <w:bCs/>
          <w:sz w:val="28"/>
          <w:szCs w:val="28"/>
          <w:lang w:eastAsia="ru-RU"/>
        </w:rPr>
        <w:t>- В строке № 11 в столбце «Протяженность маршрута» слова «9,3 в прямом направлении, 8,3 км в обратном направлении» заменить на «9,9 км в прямом направлении, 8,9 км в обратном направлении».</w:t>
      </w:r>
    </w:p>
    <w:p w14:paraId="7ED18A19" w14:textId="01DE3CE1" w:rsidR="00DD287E" w:rsidRPr="00DD287E" w:rsidRDefault="00DE4D9B" w:rsidP="00DD287E">
      <w:pPr>
        <w:spacing w:after="0" w:line="240" w:lineRule="auto"/>
        <w:ind w:firstLine="709"/>
        <w:jc w:val="both"/>
        <w:rPr>
          <w:rFonts w:ascii="Liberation Serif" w:eastAsia="Calibri" w:hAnsi="Liberation Serif" w:cs="Times New Roman"/>
          <w:bCs/>
          <w:sz w:val="28"/>
          <w:szCs w:val="28"/>
        </w:rPr>
      </w:pPr>
      <w:r>
        <w:rPr>
          <w:rFonts w:ascii="Liberation Serif" w:eastAsia="Calibri" w:hAnsi="Liberation Serif" w:cs="Times New Roman"/>
          <w:bCs/>
          <w:sz w:val="28"/>
          <w:szCs w:val="28"/>
        </w:rPr>
        <w:lastRenderedPageBreak/>
        <w:t>3</w:t>
      </w:r>
      <w:r w:rsidR="00DD287E" w:rsidRPr="00DD287E">
        <w:rPr>
          <w:rFonts w:ascii="Liberation Serif" w:eastAsia="Calibri" w:hAnsi="Liberation Serif" w:cs="Times New Roman"/>
          <w:bCs/>
          <w:sz w:val="28"/>
          <w:szCs w:val="28"/>
        </w:rPr>
        <w:t xml:space="preserve">. Настоящее постановление опубликовать в официальном периодическом </w:t>
      </w:r>
      <w:bookmarkStart w:id="2" w:name="_Hlk106264203"/>
      <w:r w:rsidR="00DD287E" w:rsidRPr="00DD287E">
        <w:rPr>
          <w:rFonts w:ascii="Liberation Serif" w:eastAsia="Calibri" w:hAnsi="Liberation Serif" w:cs="Times New Roman"/>
          <w:bCs/>
          <w:sz w:val="28"/>
          <w:szCs w:val="28"/>
        </w:rPr>
        <w:t>печатном издании «Вестник городского округа Красноуфимск»</w:t>
      </w:r>
      <w:bookmarkEnd w:id="2"/>
      <w:r w:rsidR="00DD287E" w:rsidRPr="00DD287E">
        <w:rPr>
          <w:rFonts w:ascii="Liberation Serif" w:eastAsia="Calibri" w:hAnsi="Liberation Serif" w:cs="Times New Roman"/>
          <w:bCs/>
          <w:sz w:val="28"/>
          <w:szCs w:val="28"/>
        </w:rPr>
        <w:t xml:space="preserve"> и на официальном сайте городского округа Красноуфимск.</w:t>
      </w:r>
    </w:p>
    <w:p w14:paraId="47ABD333" w14:textId="2A894295" w:rsidR="00DD287E" w:rsidRPr="00DD287E" w:rsidRDefault="00DE4D9B" w:rsidP="00DD287E">
      <w:pPr>
        <w:spacing w:after="0" w:line="240" w:lineRule="auto"/>
        <w:ind w:firstLine="709"/>
        <w:jc w:val="both"/>
        <w:rPr>
          <w:rFonts w:ascii="Liberation Serif" w:eastAsia="Calibri" w:hAnsi="Liberation Serif" w:cs="Times New Roman"/>
          <w:bCs/>
          <w:sz w:val="28"/>
          <w:szCs w:val="28"/>
        </w:rPr>
      </w:pPr>
      <w:r>
        <w:rPr>
          <w:rFonts w:ascii="Liberation Serif" w:eastAsia="Calibri" w:hAnsi="Liberation Serif" w:cs="Times New Roman"/>
          <w:bCs/>
          <w:sz w:val="28"/>
          <w:szCs w:val="28"/>
        </w:rPr>
        <w:t>4</w:t>
      </w:r>
      <w:r w:rsidR="00DD287E" w:rsidRPr="00DD287E">
        <w:rPr>
          <w:rFonts w:ascii="Liberation Serif" w:eastAsia="Calibri" w:hAnsi="Liberation Serif" w:cs="Times New Roman"/>
          <w:bCs/>
          <w:sz w:val="28"/>
          <w:szCs w:val="28"/>
        </w:rPr>
        <w:t>. Настоящее постановление вступает в законную силу после опубликования в официальном периодическом печатном издании «Вестник городского округа Красноуфимск»</w:t>
      </w:r>
      <w:r w:rsidR="00A60639">
        <w:rPr>
          <w:rFonts w:ascii="Liberation Serif" w:eastAsia="Calibri" w:hAnsi="Liberation Serif" w:cs="Times New Roman"/>
          <w:bCs/>
          <w:sz w:val="28"/>
          <w:szCs w:val="28"/>
        </w:rPr>
        <w:t>.</w:t>
      </w:r>
      <w:r w:rsidR="004960F8">
        <w:rPr>
          <w:rFonts w:ascii="Liberation Serif" w:eastAsia="Calibri" w:hAnsi="Liberation Serif" w:cs="Times New Roman"/>
          <w:bCs/>
          <w:sz w:val="28"/>
          <w:szCs w:val="28"/>
        </w:rPr>
        <w:t xml:space="preserve"> </w:t>
      </w:r>
    </w:p>
    <w:p w14:paraId="25D21795" w14:textId="5A30ECBE" w:rsidR="00DD287E" w:rsidRDefault="00DE4D9B" w:rsidP="00DD287E">
      <w:pPr>
        <w:spacing w:after="0" w:line="240" w:lineRule="auto"/>
        <w:ind w:firstLine="709"/>
        <w:jc w:val="both"/>
        <w:rPr>
          <w:rFonts w:ascii="Liberation Serif" w:eastAsia="Calibri" w:hAnsi="Liberation Serif" w:cs="Times New Roman"/>
          <w:bCs/>
          <w:sz w:val="28"/>
          <w:szCs w:val="28"/>
        </w:rPr>
      </w:pPr>
      <w:r>
        <w:rPr>
          <w:rFonts w:ascii="Liberation Serif" w:eastAsia="Calibri" w:hAnsi="Liberation Serif" w:cs="Times New Roman"/>
          <w:bCs/>
          <w:sz w:val="28"/>
          <w:szCs w:val="28"/>
        </w:rPr>
        <w:t>5</w:t>
      </w:r>
      <w:r w:rsidR="00DD287E" w:rsidRPr="00DD287E">
        <w:rPr>
          <w:rFonts w:ascii="Liberation Serif" w:eastAsia="Calibri" w:hAnsi="Liberation Serif" w:cs="Times New Roman"/>
          <w:bCs/>
          <w:sz w:val="28"/>
          <w:szCs w:val="28"/>
        </w:rPr>
        <w:t xml:space="preserve">. Контроль за выполнением настоящего постановления возложить на </w:t>
      </w:r>
      <w:r w:rsidR="00F92E72">
        <w:rPr>
          <w:rFonts w:ascii="Liberation Serif" w:eastAsia="Calibri" w:hAnsi="Liberation Serif" w:cs="Times New Roman"/>
          <w:bCs/>
          <w:sz w:val="28"/>
          <w:szCs w:val="28"/>
        </w:rPr>
        <w:t>П</w:t>
      </w:r>
      <w:r w:rsidR="00DD287E" w:rsidRPr="00DD287E">
        <w:rPr>
          <w:rFonts w:ascii="Liberation Serif" w:eastAsia="Calibri" w:hAnsi="Liberation Serif" w:cs="Times New Roman"/>
          <w:bCs/>
          <w:sz w:val="28"/>
          <w:szCs w:val="28"/>
        </w:rPr>
        <w:t>ервого заместителя Главы городского округа Красноуфимск</w:t>
      </w:r>
      <w:r w:rsidR="008D37D0">
        <w:rPr>
          <w:rFonts w:ascii="Liberation Serif" w:eastAsia="Calibri" w:hAnsi="Liberation Serif" w:cs="Times New Roman"/>
          <w:bCs/>
          <w:sz w:val="28"/>
          <w:szCs w:val="28"/>
        </w:rPr>
        <w:t xml:space="preserve"> Антипину Е.Н.</w:t>
      </w:r>
    </w:p>
    <w:p w14:paraId="780532D1" w14:textId="77777777" w:rsidR="008D37D0" w:rsidRDefault="008D37D0" w:rsidP="008D37D0">
      <w:pPr>
        <w:spacing w:after="0" w:line="240" w:lineRule="auto"/>
        <w:jc w:val="both"/>
        <w:rPr>
          <w:rFonts w:ascii="Liberation Serif" w:eastAsia="Calibri" w:hAnsi="Liberation Serif" w:cs="Times New Roman"/>
          <w:bCs/>
          <w:sz w:val="28"/>
          <w:szCs w:val="28"/>
        </w:rPr>
      </w:pPr>
    </w:p>
    <w:p w14:paraId="6DE894A6" w14:textId="77777777" w:rsidR="008D37D0" w:rsidRDefault="008D37D0" w:rsidP="008D37D0">
      <w:pPr>
        <w:spacing w:after="0" w:line="240" w:lineRule="auto"/>
        <w:jc w:val="both"/>
        <w:rPr>
          <w:rFonts w:ascii="Liberation Serif" w:eastAsia="Calibri" w:hAnsi="Liberation Serif" w:cs="Times New Roman"/>
          <w:bCs/>
          <w:sz w:val="28"/>
          <w:szCs w:val="28"/>
        </w:rPr>
      </w:pPr>
    </w:p>
    <w:p w14:paraId="3C36C595" w14:textId="77777777" w:rsidR="008D37D0" w:rsidRDefault="008D37D0" w:rsidP="008D37D0">
      <w:pPr>
        <w:spacing w:after="0" w:line="240" w:lineRule="auto"/>
        <w:jc w:val="both"/>
        <w:rPr>
          <w:rFonts w:ascii="Liberation Serif" w:eastAsia="Calibri" w:hAnsi="Liberation Serif" w:cs="Times New Roman"/>
          <w:bCs/>
          <w:sz w:val="28"/>
          <w:szCs w:val="28"/>
        </w:rPr>
      </w:pPr>
      <w:r>
        <w:rPr>
          <w:rFonts w:ascii="Liberation Serif" w:eastAsia="Calibri" w:hAnsi="Liberation Serif" w:cs="Times New Roman"/>
          <w:bCs/>
          <w:sz w:val="28"/>
          <w:szCs w:val="28"/>
        </w:rPr>
        <w:t xml:space="preserve">Временно исполняющий полномочия </w:t>
      </w:r>
    </w:p>
    <w:p w14:paraId="7FB8D25F" w14:textId="705EFB98" w:rsidR="008D37D0" w:rsidRPr="00DD287E" w:rsidRDefault="008D37D0" w:rsidP="008D37D0">
      <w:pPr>
        <w:spacing w:after="0" w:line="240" w:lineRule="auto"/>
        <w:jc w:val="both"/>
        <w:rPr>
          <w:rFonts w:ascii="Liberation Serif" w:eastAsia="Calibri" w:hAnsi="Liberation Serif" w:cs="Times New Roman"/>
          <w:bCs/>
          <w:sz w:val="28"/>
          <w:szCs w:val="28"/>
        </w:rPr>
      </w:pPr>
      <w:r>
        <w:rPr>
          <w:rFonts w:ascii="Liberation Serif" w:eastAsia="Calibri" w:hAnsi="Liberation Serif" w:cs="Times New Roman"/>
          <w:bCs/>
          <w:sz w:val="28"/>
          <w:szCs w:val="28"/>
        </w:rPr>
        <w:t>главы городского округа Красноуфимск                                  Ю.С. Ладейщиков</w:t>
      </w:r>
    </w:p>
    <w:p w14:paraId="254E5ACE" w14:textId="77777777" w:rsidR="00F41CDB" w:rsidRDefault="00F41CDB" w:rsidP="00B50C8B">
      <w:pPr>
        <w:overflowPunct w:val="0"/>
        <w:autoSpaceDE w:val="0"/>
        <w:autoSpaceDN w:val="0"/>
        <w:adjustRightInd w:val="0"/>
        <w:spacing w:after="0" w:line="240" w:lineRule="auto"/>
        <w:ind w:firstLine="709"/>
        <w:jc w:val="both"/>
        <w:textAlignment w:val="baseline"/>
        <w:rPr>
          <w:rFonts w:ascii="Liberation Serif" w:eastAsia="Times New Roman" w:hAnsi="Liberation Serif" w:cs="Times New Roman"/>
          <w:bCs/>
          <w:sz w:val="28"/>
          <w:szCs w:val="28"/>
          <w:lang w:eastAsia="ru-RU"/>
        </w:rPr>
      </w:pPr>
    </w:p>
    <w:p w14:paraId="6B1FED54" w14:textId="77777777" w:rsidR="00156849" w:rsidRDefault="00156849"/>
    <w:sectPr w:rsidR="00156849" w:rsidSect="002804C9">
      <w:pgSz w:w="11906" w:h="16838"/>
      <w:pgMar w:top="851" w:right="1134"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16807"/>
    <w:multiLevelType w:val="hybridMultilevel"/>
    <w:tmpl w:val="552AB6DA"/>
    <w:lvl w:ilvl="0" w:tplc="DA5A5A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0701558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00B4"/>
    <w:rsid w:val="000121FB"/>
    <w:rsid w:val="000B7086"/>
    <w:rsid w:val="000C2C96"/>
    <w:rsid w:val="000C53D2"/>
    <w:rsid w:val="00156849"/>
    <w:rsid w:val="00192EC3"/>
    <w:rsid w:val="00195B37"/>
    <w:rsid w:val="001C41E1"/>
    <w:rsid w:val="00222A98"/>
    <w:rsid w:val="002804C9"/>
    <w:rsid w:val="00385793"/>
    <w:rsid w:val="003C2671"/>
    <w:rsid w:val="00434688"/>
    <w:rsid w:val="0049349C"/>
    <w:rsid w:val="004960F8"/>
    <w:rsid w:val="004E6A6A"/>
    <w:rsid w:val="00546055"/>
    <w:rsid w:val="005600B4"/>
    <w:rsid w:val="005707E7"/>
    <w:rsid w:val="00597359"/>
    <w:rsid w:val="005B32BB"/>
    <w:rsid w:val="005E0EF4"/>
    <w:rsid w:val="00693F68"/>
    <w:rsid w:val="0069596F"/>
    <w:rsid w:val="006A16C9"/>
    <w:rsid w:val="006C5DC3"/>
    <w:rsid w:val="006F7AFE"/>
    <w:rsid w:val="00711975"/>
    <w:rsid w:val="007A51F3"/>
    <w:rsid w:val="008307E6"/>
    <w:rsid w:val="008A1738"/>
    <w:rsid w:val="008D37D0"/>
    <w:rsid w:val="00905149"/>
    <w:rsid w:val="00943EE9"/>
    <w:rsid w:val="0096668A"/>
    <w:rsid w:val="009A5667"/>
    <w:rsid w:val="009F1E63"/>
    <w:rsid w:val="00A03549"/>
    <w:rsid w:val="00A60639"/>
    <w:rsid w:val="00AF0F0E"/>
    <w:rsid w:val="00AF36D9"/>
    <w:rsid w:val="00B50C8B"/>
    <w:rsid w:val="00C012DE"/>
    <w:rsid w:val="00C849A4"/>
    <w:rsid w:val="00CC7483"/>
    <w:rsid w:val="00D047DF"/>
    <w:rsid w:val="00D4427D"/>
    <w:rsid w:val="00D57FB8"/>
    <w:rsid w:val="00DA1E47"/>
    <w:rsid w:val="00DD287E"/>
    <w:rsid w:val="00DD3F32"/>
    <w:rsid w:val="00DE4D9B"/>
    <w:rsid w:val="00E25DFE"/>
    <w:rsid w:val="00E310DF"/>
    <w:rsid w:val="00E32DB8"/>
    <w:rsid w:val="00E36638"/>
    <w:rsid w:val="00E54787"/>
    <w:rsid w:val="00EB2232"/>
    <w:rsid w:val="00EC0BDB"/>
    <w:rsid w:val="00ED1CDD"/>
    <w:rsid w:val="00EE62D5"/>
    <w:rsid w:val="00EF30BA"/>
    <w:rsid w:val="00F41CDB"/>
    <w:rsid w:val="00F67090"/>
    <w:rsid w:val="00F92E72"/>
    <w:rsid w:val="00FD4639"/>
    <w:rsid w:val="00FE693F"/>
    <w:rsid w:val="00FE71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F1EBF"/>
  <w15:chartTrackingRefBased/>
  <w15:docId w15:val="{8AC9FE34-18BD-4BBE-936F-6F0DCE51B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00B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00B4"/>
    <w:pPr>
      <w:ind w:left="720"/>
      <w:contextualSpacing/>
    </w:pPr>
  </w:style>
  <w:style w:type="table" w:styleId="a4">
    <w:name w:val="Table Grid"/>
    <w:basedOn w:val="a1"/>
    <w:uiPriority w:val="39"/>
    <w:rsid w:val="005600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5600B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600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837</Words>
  <Characters>4772</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ShisterovaNN</dc:creator>
  <cp:keywords/>
  <dc:description/>
  <cp:lastModifiedBy>IT</cp:lastModifiedBy>
  <cp:revision>3</cp:revision>
  <cp:lastPrinted>2025-10-31T10:30:00Z</cp:lastPrinted>
  <dcterms:created xsi:type="dcterms:W3CDTF">2025-10-31T10:33:00Z</dcterms:created>
  <dcterms:modified xsi:type="dcterms:W3CDTF">2025-11-21T05:41:00Z</dcterms:modified>
</cp:coreProperties>
</file>